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3D" w:rsidRPr="00FD6CFB" w:rsidRDefault="00F24C3D" w:rsidP="00F24C3D">
      <w:pPr>
        <w:tabs>
          <w:tab w:val="left" w:pos="8655"/>
        </w:tabs>
        <w:spacing w:line="240" w:lineRule="auto"/>
        <w:rPr>
          <w:rFonts w:cs="B Koodak"/>
          <w:sz w:val="16"/>
          <w:szCs w:val="16"/>
          <w:rtl/>
          <w:lang w:bidi="fa-IR"/>
        </w:rPr>
      </w:pPr>
      <w:bookmarkStart w:id="0" w:name="_GoBack"/>
      <w:bookmarkEnd w:id="0"/>
    </w:p>
    <w:tbl>
      <w:tblPr>
        <w:tblStyle w:val="TableGrid"/>
        <w:tblW w:w="11524" w:type="dxa"/>
        <w:tblInd w:w="-885" w:type="dxa"/>
        <w:tblLook w:val="04A0" w:firstRow="1" w:lastRow="0" w:firstColumn="1" w:lastColumn="0" w:noHBand="0" w:noVBand="1"/>
      </w:tblPr>
      <w:tblGrid>
        <w:gridCol w:w="5870"/>
        <w:gridCol w:w="2566"/>
        <w:gridCol w:w="3088"/>
      </w:tblGrid>
      <w:tr w:rsidR="00F24C3D" w:rsidRPr="00FD6CFB" w:rsidTr="00540965">
        <w:trPr>
          <w:trHeight w:val="444"/>
        </w:trPr>
        <w:tc>
          <w:tcPr>
            <w:tcW w:w="5870" w:type="dxa"/>
          </w:tcPr>
          <w:p w:rsidR="00F24C3D" w:rsidRPr="00FD6CFB" w:rsidRDefault="00F24C3D" w:rsidP="00540965">
            <w:pPr>
              <w:tabs>
                <w:tab w:val="left" w:pos="1767"/>
              </w:tabs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>شما</w:t>
            </w: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</w:rPr>
              <w:t>ره</w:t>
            </w:r>
            <w:r w:rsidRPr="00FD6CFB"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>همراه</w:t>
            </w: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</w:p>
          <w:p w:rsidR="00F24C3D" w:rsidRPr="00FD6CFB" w:rsidRDefault="00F24C3D" w:rsidP="00540965">
            <w:pPr>
              <w:rPr>
                <w:rFonts w:asciiTheme="minorBidi" w:hAnsiTheme="minorBidi" w:cs="B Koodak"/>
                <w:sz w:val="16"/>
                <w:szCs w:val="16"/>
              </w:rPr>
            </w:pPr>
          </w:p>
        </w:tc>
        <w:tc>
          <w:tcPr>
            <w:tcW w:w="2566" w:type="dxa"/>
          </w:tcPr>
          <w:p w:rsidR="00F24C3D" w:rsidRPr="00FD6CFB" w:rsidRDefault="00F24C3D" w:rsidP="00540965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نحوه آشنایی با آزمایشگاه </w:t>
            </w:r>
          </w:p>
        </w:tc>
        <w:tc>
          <w:tcPr>
            <w:tcW w:w="3088" w:type="dxa"/>
          </w:tcPr>
          <w:p w:rsidR="00F24C3D" w:rsidRPr="00FD6CFB" w:rsidRDefault="00F24C3D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نام </w:t>
            </w: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</w:rPr>
              <w:t>و نام خانوادگی</w:t>
            </w:r>
          </w:p>
          <w:p w:rsidR="00F24C3D" w:rsidRPr="00FD6CFB" w:rsidRDefault="00F24C3D" w:rsidP="00540965">
            <w:pPr>
              <w:rPr>
                <w:rFonts w:asciiTheme="minorBidi" w:hAnsiTheme="minorBidi" w:cs="B Koodak"/>
                <w:sz w:val="16"/>
                <w:szCs w:val="16"/>
              </w:rPr>
            </w:pPr>
          </w:p>
        </w:tc>
      </w:tr>
      <w:tr w:rsidR="00F24C3D" w:rsidRPr="00B14181" w:rsidTr="00206023">
        <w:trPr>
          <w:trHeight w:val="467"/>
        </w:trPr>
        <w:tc>
          <w:tcPr>
            <w:tcW w:w="5870" w:type="dxa"/>
          </w:tcPr>
          <w:p w:rsidR="00F24C3D" w:rsidRPr="00B14181" w:rsidRDefault="00F24C3D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پست الکترونیک                            </w:t>
            </w:r>
          </w:p>
        </w:tc>
        <w:tc>
          <w:tcPr>
            <w:tcW w:w="2566" w:type="dxa"/>
          </w:tcPr>
          <w:p w:rsidR="00F24C3D" w:rsidRPr="00B14181" w:rsidRDefault="00F24C3D" w:rsidP="00540965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>نام دانشگاه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/شرکت</w:t>
            </w:r>
          </w:p>
        </w:tc>
        <w:tc>
          <w:tcPr>
            <w:tcW w:w="3088" w:type="dxa"/>
          </w:tcPr>
          <w:p w:rsidR="00F24C3D" w:rsidRPr="00B14181" w:rsidRDefault="00F24C3D" w:rsidP="00540965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 xml:space="preserve">کد ملی          </w:t>
            </w:r>
          </w:p>
          <w:p w:rsidR="00F24C3D" w:rsidRPr="00B14181" w:rsidRDefault="00F24C3D" w:rsidP="00540965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</w:p>
        </w:tc>
      </w:tr>
    </w:tbl>
    <w:p w:rsidR="00F24C3D" w:rsidRDefault="00F24C3D" w:rsidP="00F24C3D">
      <w:pPr>
        <w:tabs>
          <w:tab w:val="left" w:pos="8655"/>
        </w:tabs>
        <w:spacing w:line="240" w:lineRule="auto"/>
        <w:jc w:val="center"/>
        <w:rPr>
          <w:rFonts w:cs="B Koodak"/>
          <w:sz w:val="16"/>
          <w:szCs w:val="16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3781"/>
        <w:bidiVisual/>
        <w:tblW w:w="11624" w:type="dxa"/>
        <w:tblInd w:w="176" w:type="dxa"/>
        <w:tblLayout w:type="fixed"/>
        <w:tblLook w:val="04A0" w:firstRow="1" w:lastRow="0" w:firstColumn="1" w:lastColumn="0" w:noHBand="0" w:noVBand="1"/>
      </w:tblPr>
      <w:tblGrid>
        <w:gridCol w:w="567"/>
        <w:gridCol w:w="1249"/>
        <w:gridCol w:w="1258"/>
        <w:gridCol w:w="1260"/>
        <w:gridCol w:w="3510"/>
        <w:gridCol w:w="1710"/>
        <w:gridCol w:w="2070"/>
      </w:tblGrid>
      <w:tr w:rsidR="00BB0BF6" w:rsidRPr="00FD6CFB" w:rsidTr="00BB0BF6">
        <w:trPr>
          <w:trHeight w:val="657"/>
        </w:trPr>
        <w:tc>
          <w:tcPr>
            <w:tcW w:w="567" w:type="dxa"/>
          </w:tcPr>
          <w:p w:rsidR="00BB0BF6" w:rsidRPr="00FD6CFB" w:rsidRDefault="00BB0BF6" w:rsidP="0054096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ردیف </w:t>
            </w:r>
          </w:p>
        </w:tc>
        <w:tc>
          <w:tcPr>
            <w:tcW w:w="1249" w:type="dxa"/>
          </w:tcPr>
          <w:p w:rsidR="00BB0BF6" w:rsidRPr="00FD6CFB" w:rsidRDefault="00BB0BF6" w:rsidP="0054096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>کد نمونه</w:t>
            </w:r>
          </w:p>
        </w:tc>
        <w:tc>
          <w:tcPr>
            <w:tcW w:w="1258" w:type="dxa"/>
          </w:tcPr>
          <w:p w:rsidR="00BB0BF6" w:rsidRDefault="00BB0BF6" w:rsidP="00BB0BF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آنالیز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EDS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مورد نیاز است</w:t>
            </w:r>
          </w:p>
          <w:p w:rsidR="00BB0BF6" w:rsidRDefault="00BB0BF6" w:rsidP="00BB0BF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(بلی یا خیر)</w:t>
            </w:r>
          </w:p>
        </w:tc>
        <w:tc>
          <w:tcPr>
            <w:tcW w:w="1260" w:type="dxa"/>
          </w:tcPr>
          <w:p w:rsidR="00BB0BF6" w:rsidRDefault="00BB0BF6" w:rsidP="00BB0BF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آنالیز </w:t>
            </w:r>
            <w:r>
              <w:rPr>
                <w:rFonts w:asciiTheme="minorBidi" w:hAnsiTheme="minorBidi" w:cs="B Koodak"/>
                <w:sz w:val="16"/>
                <w:szCs w:val="16"/>
              </w:rPr>
              <w:t>MAP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مورد نیاز است</w:t>
            </w:r>
          </w:p>
          <w:p w:rsidR="00BB0BF6" w:rsidRDefault="00BB0BF6" w:rsidP="00BB0BF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( بلی با خیر )</w:t>
            </w:r>
          </w:p>
        </w:tc>
        <w:tc>
          <w:tcPr>
            <w:tcW w:w="3510" w:type="dxa"/>
          </w:tcPr>
          <w:p w:rsidR="00BB0BF6" w:rsidRDefault="00BB0BF6" w:rsidP="008276E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عناصر مورد نیاز جهت آنالیز</w:t>
            </w:r>
          </w:p>
        </w:tc>
        <w:tc>
          <w:tcPr>
            <w:tcW w:w="1710" w:type="dxa"/>
          </w:tcPr>
          <w:p w:rsidR="00BB0BF6" w:rsidRDefault="00BB0BF6" w:rsidP="0054096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عناصر مزاحم گزارش شود </w:t>
            </w:r>
          </w:p>
          <w:p w:rsidR="00BB0BF6" w:rsidRDefault="00BB0BF6" w:rsidP="00BB0BF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(بلی یا خیر)</w:t>
            </w:r>
          </w:p>
        </w:tc>
        <w:tc>
          <w:tcPr>
            <w:tcW w:w="2070" w:type="dxa"/>
          </w:tcPr>
          <w:p w:rsidR="00BB0BF6" w:rsidRPr="00FD6CFB" w:rsidRDefault="00BB0BF6" w:rsidP="0054096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</w:rPr>
              <w:t>حاوی</w:t>
            </w: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ترکیبات سمی و</w:t>
            </w: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>زیان آور برای سلامتی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و یا انفجاری (بلی یا خیر)</w:t>
            </w:r>
          </w:p>
          <w:p w:rsidR="00BB0BF6" w:rsidRDefault="00BB0BF6" w:rsidP="0054096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BB0BF6" w:rsidRPr="00FD6CFB" w:rsidTr="00BB0BF6">
        <w:trPr>
          <w:trHeight w:val="292"/>
        </w:trPr>
        <w:tc>
          <w:tcPr>
            <w:tcW w:w="567" w:type="dxa"/>
          </w:tcPr>
          <w:p w:rsidR="00BB0BF6" w:rsidRPr="00A36AFC" w:rsidRDefault="00BB0BF6" w:rsidP="00540965">
            <w:pPr>
              <w:bidi/>
              <w:spacing w:line="276" w:lineRule="auto"/>
              <w:rPr>
                <w:rFonts w:asciiTheme="minorBidi" w:hAnsiTheme="minorBidi" w:cs="B Koodak"/>
                <w:sz w:val="20"/>
                <w:szCs w:val="20"/>
                <w:rtl/>
              </w:rPr>
            </w:pPr>
            <w:r w:rsidRPr="00A36AFC">
              <w:rPr>
                <w:rFonts w:asciiTheme="minorBidi" w:hAnsiTheme="minorBidi" w:cs="B Koodak"/>
                <w:sz w:val="20"/>
                <w:szCs w:val="20"/>
                <w:rtl/>
              </w:rPr>
              <w:t>1</w:t>
            </w:r>
          </w:p>
        </w:tc>
        <w:tc>
          <w:tcPr>
            <w:tcW w:w="1249" w:type="dxa"/>
          </w:tcPr>
          <w:p w:rsidR="00BB0BF6" w:rsidRPr="00FD6CFB" w:rsidRDefault="00BB0BF6" w:rsidP="00540965">
            <w:pPr>
              <w:bidi/>
              <w:ind w:firstLine="720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8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</w:p>
        </w:tc>
        <w:tc>
          <w:tcPr>
            <w:tcW w:w="1260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510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70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B0BF6" w:rsidRPr="00FD6CFB" w:rsidTr="00BB0BF6">
        <w:trPr>
          <w:trHeight w:val="372"/>
        </w:trPr>
        <w:tc>
          <w:tcPr>
            <w:tcW w:w="567" w:type="dxa"/>
          </w:tcPr>
          <w:p w:rsidR="00BB0BF6" w:rsidRPr="00A36AFC" w:rsidRDefault="00BB0BF6" w:rsidP="00540965">
            <w:pPr>
              <w:bidi/>
              <w:spacing w:line="276" w:lineRule="auto"/>
              <w:rPr>
                <w:rFonts w:asciiTheme="minorBidi" w:hAnsiTheme="minorBidi" w:cs="B Koodak"/>
                <w:sz w:val="20"/>
                <w:szCs w:val="20"/>
                <w:rtl/>
              </w:rPr>
            </w:pPr>
            <w:r w:rsidRPr="00A36AFC">
              <w:rPr>
                <w:rFonts w:asciiTheme="minorBidi" w:hAnsiTheme="minorBidi" w:cs="B Koodak"/>
                <w:sz w:val="20"/>
                <w:szCs w:val="20"/>
                <w:rtl/>
              </w:rPr>
              <w:t>2</w:t>
            </w:r>
          </w:p>
        </w:tc>
        <w:tc>
          <w:tcPr>
            <w:tcW w:w="1249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8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510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70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B0BF6" w:rsidRPr="00FD6CFB" w:rsidTr="00BB0BF6">
        <w:trPr>
          <w:trHeight w:val="386"/>
        </w:trPr>
        <w:tc>
          <w:tcPr>
            <w:tcW w:w="567" w:type="dxa"/>
          </w:tcPr>
          <w:p w:rsidR="00BB0BF6" w:rsidRPr="00A36AFC" w:rsidRDefault="00BB0BF6" w:rsidP="00540965">
            <w:pPr>
              <w:bidi/>
              <w:spacing w:line="276" w:lineRule="auto"/>
              <w:rPr>
                <w:rFonts w:asciiTheme="minorBidi" w:hAnsiTheme="minorBidi" w:cs="B Koodak"/>
                <w:sz w:val="20"/>
                <w:szCs w:val="20"/>
                <w:rtl/>
              </w:rPr>
            </w:pPr>
            <w:r w:rsidRPr="00A36AFC">
              <w:rPr>
                <w:rFonts w:asciiTheme="minorBidi" w:hAnsiTheme="minorBidi" w:cs="B Koodak"/>
                <w:sz w:val="20"/>
                <w:szCs w:val="20"/>
                <w:rtl/>
              </w:rPr>
              <w:t>3</w:t>
            </w:r>
          </w:p>
        </w:tc>
        <w:tc>
          <w:tcPr>
            <w:tcW w:w="1249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8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510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70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B0BF6" w:rsidRPr="00FD6CFB" w:rsidTr="00BB0BF6">
        <w:trPr>
          <w:trHeight w:val="364"/>
        </w:trPr>
        <w:tc>
          <w:tcPr>
            <w:tcW w:w="567" w:type="dxa"/>
          </w:tcPr>
          <w:p w:rsidR="00BB0BF6" w:rsidRPr="00A36AFC" w:rsidRDefault="00BB0BF6" w:rsidP="00540965">
            <w:pPr>
              <w:bidi/>
              <w:spacing w:line="276" w:lineRule="auto"/>
              <w:rPr>
                <w:rFonts w:asciiTheme="minorBidi" w:hAnsiTheme="minorBidi" w:cs="B Koodak"/>
                <w:sz w:val="20"/>
                <w:szCs w:val="20"/>
                <w:rtl/>
              </w:rPr>
            </w:pPr>
            <w:r w:rsidRPr="00A36AFC">
              <w:rPr>
                <w:rFonts w:asciiTheme="minorBidi" w:hAnsiTheme="minorBidi" w:cs="B Koodak"/>
                <w:sz w:val="20"/>
                <w:szCs w:val="20"/>
                <w:rtl/>
              </w:rPr>
              <w:t>4</w:t>
            </w:r>
          </w:p>
        </w:tc>
        <w:tc>
          <w:tcPr>
            <w:tcW w:w="1249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8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510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70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B0BF6" w:rsidRPr="00FD6CFB" w:rsidTr="00BB0BF6">
        <w:trPr>
          <w:trHeight w:val="237"/>
        </w:trPr>
        <w:tc>
          <w:tcPr>
            <w:tcW w:w="567" w:type="dxa"/>
          </w:tcPr>
          <w:p w:rsidR="00BB0BF6" w:rsidRPr="00A36AFC" w:rsidRDefault="00BB0BF6" w:rsidP="00540965">
            <w:pPr>
              <w:bidi/>
              <w:spacing w:line="276" w:lineRule="auto"/>
              <w:rPr>
                <w:rFonts w:asciiTheme="minorBidi" w:hAnsiTheme="minorBidi" w:cs="B Koodak"/>
                <w:sz w:val="20"/>
                <w:szCs w:val="20"/>
                <w:rtl/>
              </w:rPr>
            </w:pPr>
            <w:r w:rsidRPr="00A36AFC">
              <w:rPr>
                <w:rFonts w:asciiTheme="minorBidi" w:hAnsiTheme="minorBidi" w:cs="B Koodak"/>
                <w:sz w:val="20"/>
                <w:szCs w:val="20"/>
                <w:rtl/>
              </w:rPr>
              <w:t>5</w:t>
            </w:r>
          </w:p>
        </w:tc>
        <w:tc>
          <w:tcPr>
            <w:tcW w:w="1249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8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510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70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B0BF6" w:rsidRPr="00FD6CFB" w:rsidTr="00BB0BF6">
        <w:trPr>
          <w:trHeight w:val="436"/>
        </w:trPr>
        <w:tc>
          <w:tcPr>
            <w:tcW w:w="567" w:type="dxa"/>
          </w:tcPr>
          <w:p w:rsidR="00BB0BF6" w:rsidRPr="00A36AFC" w:rsidRDefault="00BB0BF6" w:rsidP="00540965">
            <w:pPr>
              <w:bidi/>
              <w:spacing w:line="276" w:lineRule="auto"/>
              <w:rPr>
                <w:rFonts w:asciiTheme="minorBidi" w:hAnsiTheme="minorBidi" w:cs="B Koodak"/>
                <w:sz w:val="20"/>
                <w:szCs w:val="20"/>
                <w:rtl/>
              </w:rPr>
            </w:pPr>
            <w:r w:rsidRPr="00A36AFC">
              <w:rPr>
                <w:rFonts w:asciiTheme="minorBidi" w:hAnsiTheme="minorBidi" w:cs="B Koodak"/>
                <w:sz w:val="20"/>
                <w:szCs w:val="20"/>
              </w:rPr>
              <w:t>6</w:t>
            </w:r>
          </w:p>
        </w:tc>
        <w:tc>
          <w:tcPr>
            <w:tcW w:w="1249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8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510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70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B0BF6" w:rsidRPr="00FD6CFB" w:rsidTr="00BB0BF6">
        <w:trPr>
          <w:trHeight w:val="436"/>
        </w:trPr>
        <w:tc>
          <w:tcPr>
            <w:tcW w:w="567" w:type="dxa"/>
          </w:tcPr>
          <w:p w:rsidR="00BB0BF6" w:rsidRPr="00A36AFC" w:rsidRDefault="00BB0BF6" w:rsidP="00540965">
            <w:pPr>
              <w:bidi/>
              <w:spacing w:line="276" w:lineRule="auto"/>
              <w:rPr>
                <w:rFonts w:asciiTheme="minorBidi" w:hAnsiTheme="minorBidi" w:cs="B Koodak"/>
                <w:sz w:val="20"/>
                <w:szCs w:val="20"/>
              </w:rPr>
            </w:pPr>
            <w:r w:rsidRPr="00A36AFC">
              <w:rPr>
                <w:rFonts w:asciiTheme="minorBidi" w:hAnsiTheme="minorBidi" w:cs="B Koodak"/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8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510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70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B0BF6" w:rsidRPr="00FD6CFB" w:rsidTr="00BB0BF6">
        <w:trPr>
          <w:trHeight w:val="370"/>
        </w:trPr>
        <w:tc>
          <w:tcPr>
            <w:tcW w:w="567" w:type="dxa"/>
          </w:tcPr>
          <w:p w:rsidR="00BB0BF6" w:rsidRPr="00A36AFC" w:rsidRDefault="00BB0BF6" w:rsidP="00540965">
            <w:pPr>
              <w:bidi/>
              <w:spacing w:line="276" w:lineRule="auto"/>
              <w:rPr>
                <w:rFonts w:asciiTheme="minorBidi" w:hAnsiTheme="minorBidi" w:cs="B Koodak"/>
                <w:sz w:val="20"/>
                <w:szCs w:val="20"/>
              </w:rPr>
            </w:pPr>
            <w:r w:rsidRPr="00A36AFC">
              <w:rPr>
                <w:rFonts w:asciiTheme="minorBidi" w:hAnsiTheme="minorBidi" w:cs="B Koodak" w:hint="cs"/>
                <w:sz w:val="20"/>
                <w:szCs w:val="20"/>
                <w:rtl/>
              </w:rPr>
              <w:t>8</w:t>
            </w:r>
          </w:p>
        </w:tc>
        <w:tc>
          <w:tcPr>
            <w:tcW w:w="1249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8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510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70" w:type="dxa"/>
          </w:tcPr>
          <w:p w:rsidR="00BB0BF6" w:rsidRPr="00FD6CFB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24C3D" w:rsidRPr="00FD6CFB" w:rsidTr="00540965">
        <w:trPr>
          <w:cantSplit/>
          <w:trHeight w:val="5293"/>
        </w:trPr>
        <w:tc>
          <w:tcPr>
            <w:tcW w:w="567" w:type="dxa"/>
            <w:textDirection w:val="btLr"/>
          </w:tcPr>
          <w:p w:rsidR="00F24C3D" w:rsidRDefault="00F24C3D" w:rsidP="0054096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نکات مهم</w:t>
            </w:r>
          </w:p>
        </w:tc>
        <w:tc>
          <w:tcPr>
            <w:tcW w:w="11057" w:type="dxa"/>
            <w:gridSpan w:val="6"/>
          </w:tcPr>
          <w:p w:rsidR="00F24C3D" w:rsidRDefault="00F24C3D" w:rsidP="00540965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F24C3D" w:rsidRDefault="00F24C3D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1-خدمات آنالیز برای نمونه های دریافت شده انجام می گیرد .</w:t>
            </w:r>
          </w:p>
          <w:p w:rsidR="00F24C3D" w:rsidRDefault="00F24C3D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2-نمونه برداری توسط مشتری انجام شده است .</w:t>
            </w:r>
          </w:p>
          <w:p w:rsidR="00F24C3D" w:rsidRPr="00FD6CFB" w:rsidRDefault="00F24C3D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3.درصورت بروز هر گونه مشکلی ناشی از عدم صحت موارد فوق خسارت ایجاد شده به عهده مشتری می باشد .</w:t>
            </w:r>
          </w:p>
          <w:p w:rsidR="00F24C3D" w:rsidRDefault="00F24C3D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4. در صورت  بروز حوادث پیش بینی نشده یا سرویس و تعمیر دستگاه به زمان جوابدهی افزوده می شود.</w:t>
            </w:r>
          </w:p>
          <w:p w:rsidR="00F24C3D" w:rsidRDefault="00F24C3D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5.بیم گسترتابان درصورت لزوم مجاز به استفاده از پیمانکار فرعی برای خدمات آنالیزی خود می باشد .</w:t>
            </w:r>
          </w:p>
          <w:p w:rsidR="00F24C3D" w:rsidRDefault="00F24C3D" w:rsidP="00BB0BF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6.آنالیز </w:t>
            </w:r>
            <w:r w:rsidR="00622216">
              <w:rPr>
                <w:rFonts w:asciiTheme="minorBidi" w:hAnsiTheme="minorBidi" w:cs="B Koodak"/>
                <w:sz w:val="16"/>
                <w:szCs w:val="16"/>
                <w:lang w:bidi="fa-IR"/>
              </w:rPr>
              <w:t>EDS</w:t>
            </w:r>
            <w:r w:rsidR="0062221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نقطه ای می باشد به همین علت نمونه ارسالی بایستی همگن باشد .</w:t>
            </w:r>
          </w:p>
          <w:p w:rsidR="00F24C3D" w:rsidRDefault="00F24C3D" w:rsidP="0062221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7.آنالیز </w:t>
            </w:r>
            <w:r w:rsidR="00622216">
              <w:rPr>
                <w:rFonts w:asciiTheme="minorBidi" w:hAnsiTheme="minorBidi" w:cs="B Koodak"/>
                <w:sz w:val="16"/>
                <w:szCs w:val="16"/>
                <w:lang w:bidi="fa-IR"/>
              </w:rPr>
              <w:t>EDS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نیمه کمی می باشد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و عناصر تشکیل دهنده نمونه در بازه کربن تا اورانیوم گزارش می شوند .</w:t>
            </w:r>
          </w:p>
          <w:p w:rsidR="00622216" w:rsidRDefault="00622216" w:rsidP="0062221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8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. آنالیز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EDS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به تشخیص اپراتور از </w:t>
            </w:r>
            <w:r w:rsidR="008276E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یک یا دو نقطه گرفته می شود </w:t>
            </w:r>
            <w:r w:rsidR="008276E7">
              <w:rPr>
                <w:rFonts w:asciiTheme="minorBidi" w:hAnsiTheme="minorBidi" w:cs="B Koodak"/>
                <w:sz w:val="16"/>
                <w:szCs w:val="16"/>
                <w:lang w:bidi="fa-IR"/>
              </w:rPr>
              <w:t>.</w:t>
            </w:r>
          </w:p>
          <w:p w:rsidR="00F24C3D" w:rsidRDefault="00BB0BF6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9</w:t>
            </w:r>
            <w:r w:rsidR="00F24C3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.نمونه ها حداکثر یکماه پس از انجام آنالیز در آزمایشگاه نگهداری می شود .</w:t>
            </w:r>
          </w:p>
          <w:p w:rsidR="00F24C3D" w:rsidRDefault="00BB0BF6" w:rsidP="00540965">
            <w:pPr>
              <w:bidi/>
              <w:rPr>
                <w:rFonts w:asciiTheme="minorBidi" w:hAnsiTheme="minorBidi" w:cs="B Koodak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10</w:t>
            </w:r>
            <w:r w:rsidR="00F24C3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- </w:t>
            </w:r>
            <w:r w:rsidR="00F24C3D" w:rsidRPr="00890614">
              <w:rPr>
                <w:rFonts w:asciiTheme="minorBidi" w:hAnsiTheme="minorBidi" w:cs="B Koodak" w:hint="cs"/>
                <w:sz w:val="28"/>
                <w:szCs w:val="28"/>
                <w:rtl/>
                <w:lang w:bidi="fa-IR"/>
              </w:rPr>
              <w:t>توضیحات بیشتر ( درصورت لزوم به صورت جداگانه ضمیمه گردد ) :</w:t>
            </w:r>
            <w:r w:rsidR="00F24C3D">
              <w:rPr>
                <w:rFonts w:asciiTheme="minorBidi" w:hAnsiTheme="minorBidi" w:cs="B Koodak" w:hint="cs"/>
                <w:sz w:val="28"/>
                <w:szCs w:val="28"/>
                <w:rtl/>
                <w:lang w:bidi="fa-IR"/>
              </w:rPr>
              <w:t xml:space="preserve">   </w:t>
            </w:r>
          </w:p>
          <w:p w:rsidR="00F24C3D" w:rsidRDefault="00F24C3D" w:rsidP="00540965">
            <w:pPr>
              <w:bidi/>
              <w:rPr>
                <w:rFonts w:asciiTheme="minorBidi" w:hAnsiTheme="minorBidi" w:cs="B Koodak"/>
                <w:sz w:val="28"/>
                <w:szCs w:val="28"/>
                <w:rtl/>
                <w:lang w:bidi="fa-IR"/>
              </w:rPr>
            </w:pPr>
          </w:p>
          <w:p w:rsidR="00F24C3D" w:rsidRDefault="00F24C3D" w:rsidP="00540965">
            <w:pPr>
              <w:bidi/>
              <w:rPr>
                <w:rFonts w:asciiTheme="minorBidi" w:hAnsiTheme="minorBidi" w:cs="B Koodak"/>
                <w:sz w:val="28"/>
                <w:szCs w:val="28"/>
                <w:rtl/>
                <w:lang w:bidi="fa-IR"/>
              </w:rPr>
            </w:pPr>
          </w:p>
          <w:p w:rsidR="00F24C3D" w:rsidRDefault="00F24C3D" w:rsidP="00540965">
            <w:pPr>
              <w:bidi/>
              <w:rPr>
                <w:rFonts w:asciiTheme="minorBidi" w:hAnsiTheme="minorBidi" w:cs="B Koodak"/>
                <w:sz w:val="28"/>
                <w:szCs w:val="28"/>
                <w:rtl/>
                <w:lang w:bidi="fa-IR"/>
              </w:rPr>
            </w:pPr>
          </w:p>
          <w:p w:rsidR="00F24C3D" w:rsidRDefault="00F24C3D" w:rsidP="00540965">
            <w:pPr>
              <w:bidi/>
              <w:rPr>
                <w:rFonts w:asciiTheme="minorBidi" w:hAnsiTheme="minorBidi" w:cs="B Koodak"/>
                <w:sz w:val="28"/>
                <w:szCs w:val="28"/>
                <w:rtl/>
                <w:lang w:bidi="fa-IR"/>
              </w:rPr>
            </w:pPr>
          </w:p>
          <w:p w:rsidR="00F24C3D" w:rsidRPr="00225A52" w:rsidRDefault="00F24C3D" w:rsidP="00540965">
            <w:pPr>
              <w:bidi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225A52">
              <w:rPr>
                <w:rFonts w:asciiTheme="minorBidi" w:hAnsiTheme="minorBidi" w:cs="B Koodak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</w:t>
            </w:r>
            <w:r>
              <w:rPr>
                <w:rFonts w:asciiTheme="minorBidi" w:hAnsiTheme="minorBidi" w:cs="B Koodak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</w:t>
            </w:r>
            <w:r w:rsidRPr="00225A52">
              <w:rPr>
                <w:rFonts w:asciiTheme="minorBidi" w:hAnsiTheme="minorBidi" w:cs="B Koodak" w:hint="cs"/>
                <w:sz w:val="20"/>
                <w:szCs w:val="20"/>
                <w:rtl/>
                <w:lang w:bidi="fa-IR"/>
              </w:rPr>
              <w:t xml:space="preserve">              </w:t>
            </w:r>
            <w:r w:rsidRPr="00225A52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  <w:lang w:bidi="fa-IR"/>
              </w:rPr>
              <w:t>امضا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3846"/>
        <w:bidiVisual/>
        <w:tblW w:w="11624" w:type="dxa"/>
        <w:tblInd w:w="-583" w:type="dxa"/>
        <w:tblLook w:val="04A0" w:firstRow="1" w:lastRow="0" w:firstColumn="1" w:lastColumn="0" w:noHBand="0" w:noVBand="1"/>
      </w:tblPr>
      <w:tblGrid>
        <w:gridCol w:w="3566"/>
        <w:gridCol w:w="1174"/>
        <w:gridCol w:w="1240"/>
        <w:gridCol w:w="1844"/>
        <w:gridCol w:w="3800"/>
      </w:tblGrid>
      <w:tr w:rsidR="00F24C3D" w:rsidRPr="00292965" w:rsidTr="00540965">
        <w:trPr>
          <w:trHeight w:val="553"/>
        </w:trPr>
        <w:tc>
          <w:tcPr>
            <w:tcW w:w="3566" w:type="dxa"/>
          </w:tcPr>
          <w:p w:rsidR="00F24C3D" w:rsidRPr="00292965" w:rsidRDefault="00F24C3D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تسویه</w:t>
            </w:r>
          </w:p>
        </w:tc>
        <w:tc>
          <w:tcPr>
            <w:tcW w:w="1174" w:type="dxa"/>
          </w:tcPr>
          <w:p w:rsidR="00F24C3D" w:rsidRPr="00292965" w:rsidRDefault="00F24C3D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پرداختی</w:t>
            </w:r>
          </w:p>
        </w:tc>
        <w:tc>
          <w:tcPr>
            <w:tcW w:w="1240" w:type="dxa"/>
          </w:tcPr>
          <w:p w:rsidR="00F24C3D" w:rsidRPr="00292965" w:rsidRDefault="00F24C3D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گرنت نانو</w:t>
            </w:r>
          </w:p>
        </w:tc>
        <w:tc>
          <w:tcPr>
            <w:tcW w:w="1844" w:type="dxa"/>
          </w:tcPr>
          <w:p w:rsidR="00F24C3D" w:rsidRPr="00292965" w:rsidRDefault="00F24C3D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اعمال تخفیف نانو</w:t>
            </w:r>
          </w:p>
        </w:tc>
        <w:tc>
          <w:tcPr>
            <w:tcW w:w="3800" w:type="dxa"/>
          </w:tcPr>
          <w:p w:rsidR="00F24C3D" w:rsidRPr="00292965" w:rsidRDefault="00F24C3D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بایگانی</w:t>
            </w:r>
          </w:p>
        </w:tc>
      </w:tr>
      <w:tr w:rsidR="00F24C3D" w:rsidRPr="00292965" w:rsidTr="00540965">
        <w:trPr>
          <w:trHeight w:val="846"/>
        </w:trPr>
        <w:tc>
          <w:tcPr>
            <w:tcW w:w="3566" w:type="dxa"/>
          </w:tcPr>
          <w:p w:rsidR="00F24C3D" w:rsidRPr="00292965" w:rsidRDefault="00F24C3D" w:rsidP="00540965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292965">
              <w:rPr>
                <w:rFonts w:asciiTheme="minorBidi" w:hAnsiTheme="minorBidi" w:cs="B Koodak"/>
                <w:sz w:val="16"/>
                <w:szCs w:val="16"/>
                <w:lang w:bidi="fa-IR"/>
              </w:rPr>
              <w:t>Pos</w:t>
            </w:r>
          </w:p>
          <w:p w:rsidR="00F24C3D" w:rsidRPr="00292965" w:rsidRDefault="00F24C3D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کارت به کارت</w:t>
            </w:r>
          </w:p>
          <w:p w:rsidR="00F24C3D" w:rsidRPr="00292965" w:rsidRDefault="00F24C3D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نقدی</w:t>
            </w:r>
          </w:p>
        </w:tc>
        <w:tc>
          <w:tcPr>
            <w:tcW w:w="1174" w:type="dxa"/>
          </w:tcPr>
          <w:p w:rsidR="00F24C3D" w:rsidRPr="00292965" w:rsidRDefault="00F24C3D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240" w:type="dxa"/>
          </w:tcPr>
          <w:p w:rsidR="00F24C3D" w:rsidRPr="00292965" w:rsidRDefault="00F24C3D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4" w:type="dxa"/>
          </w:tcPr>
          <w:p w:rsidR="00F24C3D" w:rsidRPr="00292965" w:rsidRDefault="00F24C3D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800" w:type="dxa"/>
          </w:tcPr>
          <w:p w:rsidR="00F24C3D" w:rsidRPr="00292965" w:rsidRDefault="00F24C3D" w:rsidP="0054096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F24C3D" w:rsidRDefault="00F24C3D" w:rsidP="00F24C3D">
      <w:pPr>
        <w:tabs>
          <w:tab w:val="left" w:pos="8655"/>
        </w:tabs>
        <w:spacing w:line="240" w:lineRule="auto"/>
        <w:jc w:val="center"/>
        <w:rPr>
          <w:rFonts w:cs="B Koodak"/>
          <w:sz w:val="16"/>
          <w:szCs w:val="16"/>
          <w:rtl/>
          <w:lang w:bidi="fa-IR"/>
        </w:rPr>
      </w:pPr>
    </w:p>
    <w:sectPr w:rsidR="00F24C3D" w:rsidSect="00037141">
      <w:headerReference w:type="default" r:id="rId7"/>
      <w:headerReference w:type="first" r:id="rId8"/>
      <w:pgSz w:w="12240" w:h="15840"/>
      <w:pgMar w:top="990" w:right="1440" w:bottom="0" w:left="1440" w:header="1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EF" w:rsidRDefault="00560EEF">
      <w:pPr>
        <w:spacing w:after="0" w:line="240" w:lineRule="auto"/>
      </w:pPr>
      <w:r>
        <w:separator/>
      </w:r>
    </w:p>
  </w:endnote>
  <w:endnote w:type="continuationSeparator" w:id="0">
    <w:p w:rsidR="00560EEF" w:rsidRDefault="0056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Koodak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EF" w:rsidRDefault="00560EEF">
      <w:pPr>
        <w:spacing w:after="0" w:line="240" w:lineRule="auto"/>
      </w:pPr>
      <w:r>
        <w:separator/>
      </w:r>
    </w:p>
  </w:footnote>
  <w:footnote w:type="continuationSeparator" w:id="0">
    <w:p w:rsidR="00560EEF" w:rsidRDefault="00560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D9" w:rsidRPr="00592C5D" w:rsidRDefault="00F24C3D" w:rsidP="00FD6CFB">
    <w:pPr>
      <w:pStyle w:val="Header"/>
      <w:tabs>
        <w:tab w:val="left" w:pos="2985"/>
      </w:tabs>
      <w:bidi/>
      <w:rPr>
        <w:rFonts w:cs="B Nazanin"/>
        <w:sz w:val="18"/>
        <w:szCs w:val="18"/>
        <w:rtl/>
        <w:lang w:bidi="fa-IR"/>
      </w:rPr>
    </w:pPr>
    <w:r>
      <w:rPr>
        <w:rFonts w:cs="B Nazanin"/>
        <w:sz w:val="20"/>
        <w:szCs w:val="20"/>
        <w:rtl/>
        <w:lang w:bidi="fa-IR"/>
      </w:rPr>
      <w:tab/>
    </w:r>
  </w:p>
  <w:p w:rsidR="00E117D9" w:rsidRPr="00592C5D" w:rsidRDefault="00F24C3D" w:rsidP="00E117D9">
    <w:pPr>
      <w:pStyle w:val="Header"/>
      <w:rPr>
        <w:rFonts w:cs="B Nazanin"/>
        <w:sz w:val="20"/>
        <w:szCs w:val="20"/>
        <w:rtl/>
        <w:lang w:bidi="fa-IR"/>
      </w:rPr>
    </w:pPr>
    <w:r>
      <w:rPr>
        <w:rFonts w:cs="B Nazanin"/>
        <w:sz w:val="20"/>
        <w:szCs w:val="20"/>
        <w:lang w:bidi="fa-IR"/>
      </w:rPr>
      <w:t xml:space="preserve">            13  /</w:t>
    </w:r>
    <w:r>
      <w:rPr>
        <w:rFonts w:cs="B Nazanin" w:hint="cs"/>
        <w:sz w:val="20"/>
        <w:szCs w:val="20"/>
        <w:rtl/>
        <w:lang w:bidi="fa-IR"/>
      </w:rPr>
      <w:t xml:space="preserve"> </w:t>
    </w:r>
    <w:r>
      <w:rPr>
        <w:rFonts w:cs="B Nazanin"/>
        <w:sz w:val="20"/>
        <w:szCs w:val="20"/>
        <w:lang w:bidi="fa-IR"/>
      </w:rPr>
      <w:t xml:space="preserve">  /     </w:t>
    </w:r>
    <w:r w:rsidRPr="00592C5D">
      <w:rPr>
        <w:rFonts w:cs="B Nazanin" w:hint="cs"/>
        <w:sz w:val="20"/>
        <w:szCs w:val="20"/>
        <w:rtl/>
        <w:lang w:bidi="fa-IR"/>
      </w:rPr>
      <w:t>تاریخ</w:t>
    </w:r>
    <w:r>
      <w:rPr>
        <w:rFonts w:cs="B Nazanin"/>
        <w:sz w:val="20"/>
        <w:szCs w:val="20"/>
        <w:lang w:bidi="fa-IR"/>
      </w:rPr>
      <w:t xml:space="preserve">             </w:t>
    </w:r>
  </w:p>
  <w:p w:rsidR="008D0F8E" w:rsidRPr="00592C5D" w:rsidRDefault="00560EEF" w:rsidP="00592C5D">
    <w:pPr>
      <w:pStyle w:val="Header"/>
      <w:jc w:val="center"/>
      <w:rPr>
        <w:rFonts w:cs="B Nazani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64" w:rsidRPr="00990CF2" w:rsidRDefault="00F24C3D" w:rsidP="00206023">
    <w:pPr>
      <w:pStyle w:val="Header"/>
      <w:tabs>
        <w:tab w:val="left" w:pos="2985"/>
      </w:tabs>
      <w:bidi/>
      <w:jc w:val="center"/>
      <w:rPr>
        <w:rFonts w:cs="B Koodak"/>
        <w:sz w:val="20"/>
        <w:szCs w:val="20"/>
        <w:lang w:bidi="fa-IR"/>
      </w:rPr>
    </w:pPr>
    <w:r w:rsidRPr="00990CF2">
      <w:rPr>
        <w:rFonts w:cs="B Koodak" w:hint="cs"/>
        <w:sz w:val="20"/>
        <w:szCs w:val="20"/>
        <w:rtl/>
        <w:lang w:bidi="fa-IR"/>
      </w:rPr>
      <w:t>فرم پذیرش نمونه های</w:t>
    </w:r>
    <w:r w:rsidRPr="00990CF2">
      <w:rPr>
        <w:rFonts w:cs="B Koodak"/>
        <w:sz w:val="20"/>
        <w:szCs w:val="20"/>
        <w:lang w:bidi="fa-IR"/>
      </w:rPr>
      <w:t xml:space="preserve"> </w:t>
    </w:r>
    <w:r w:rsidR="00206023">
      <w:rPr>
        <w:rFonts w:cs="B Koodak"/>
        <w:sz w:val="20"/>
        <w:szCs w:val="20"/>
        <w:lang w:bidi="fa-IR"/>
      </w:rPr>
      <w:t>EDS-Map</w:t>
    </w:r>
    <w:r>
      <w:rPr>
        <w:rFonts w:cs="B Koodak"/>
        <w:sz w:val="20"/>
        <w:szCs w:val="20"/>
        <w:lang w:bidi="fa-IR"/>
      </w:rPr>
      <w:t xml:space="preserve"> </w:t>
    </w:r>
    <w:r w:rsidRPr="00990CF2">
      <w:rPr>
        <w:rFonts w:cs="B Koodak" w:hint="cs"/>
        <w:sz w:val="20"/>
        <w:szCs w:val="20"/>
        <w:rtl/>
        <w:lang w:bidi="fa-IR"/>
      </w:rPr>
      <w:t>آزمایشگاه بیم گستر تابان</w:t>
    </w:r>
  </w:p>
  <w:p w:rsidR="00B87064" w:rsidRPr="00592C5D" w:rsidRDefault="00560EEF" w:rsidP="00B87064">
    <w:pPr>
      <w:pStyle w:val="Header"/>
      <w:bidi/>
      <w:jc w:val="center"/>
      <w:rPr>
        <w:rFonts w:cs="B Nazanin"/>
        <w:sz w:val="18"/>
        <w:szCs w:val="18"/>
        <w:rtl/>
        <w:lang w:bidi="fa-IR"/>
      </w:rPr>
    </w:pPr>
  </w:p>
  <w:p w:rsidR="00B87064" w:rsidRPr="00592C5D" w:rsidRDefault="00F24C3D" w:rsidP="000F6E97">
    <w:pPr>
      <w:pStyle w:val="Header"/>
      <w:jc w:val="both"/>
      <w:rPr>
        <w:rFonts w:cs="B Nazanin"/>
        <w:sz w:val="20"/>
        <w:szCs w:val="20"/>
        <w:rtl/>
        <w:lang w:bidi="fa-IR"/>
      </w:rPr>
    </w:pPr>
    <w:r>
      <w:rPr>
        <w:rFonts w:cs="B Nazanin"/>
        <w:sz w:val="20"/>
        <w:szCs w:val="20"/>
        <w:lang w:bidi="fa-IR"/>
      </w:rPr>
      <w:t xml:space="preserve">            13  /</w:t>
    </w:r>
    <w:r>
      <w:rPr>
        <w:rFonts w:cs="B Nazanin" w:hint="cs"/>
        <w:sz w:val="20"/>
        <w:szCs w:val="20"/>
        <w:rtl/>
        <w:lang w:bidi="fa-IR"/>
      </w:rPr>
      <w:t xml:space="preserve"> </w:t>
    </w:r>
    <w:r>
      <w:rPr>
        <w:rFonts w:cs="B Nazanin"/>
        <w:sz w:val="20"/>
        <w:szCs w:val="20"/>
        <w:lang w:bidi="fa-IR"/>
      </w:rPr>
      <w:t xml:space="preserve">  /     </w:t>
    </w:r>
    <w:r w:rsidRPr="00592C5D">
      <w:rPr>
        <w:rFonts w:cs="B Nazanin" w:hint="cs"/>
        <w:sz w:val="20"/>
        <w:szCs w:val="20"/>
        <w:rtl/>
        <w:lang w:bidi="fa-IR"/>
      </w:rPr>
      <w:t>تاریخ</w:t>
    </w:r>
    <w:r>
      <w:rPr>
        <w:rFonts w:cs="B Nazanin"/>
        <w:sz w:val="20"/>
        <w:szCs w:val="20"/>
        <w:lang w:bidi="fa-IR"/>
      </w:rPr>
      <w:t xml:space="preserve">             </w:t>
    </w:r>
  </w:p>
  <w:p w:rsidR="00B87064" w:rsidRPr="00B87064" w:rsidRDefault="00560EEF" w:rsidP="00B870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3D"/>
    <w:rsid w:val="00206023"/>
    <w:rsid w:val="0030307C"/>
    <w:rsid w:val="00560EEF"/>
    <w:rsid w:val="00622216"/>
    <w:rsid w:val="00737C78"/>
    <w:rsid w:val="008276E7"/>
    <w:rsid w:val="00BB0BF6"/>
    <w:rsid w:val="00DE21F9"/>
    <w:rsid w:val="00F24C3D"/>
    <w:rsid w:val="00F3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4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C3D"/>
  </w:style>
  <w:style w:type="paragraph" w:styleId="Footer">
    <w:name w:val="footer"/>
    <w:basedOn w:val="Normal"/>
    <w:link w:val="FooterChar"/>
    <w:uiPriority w:val="99"/>
    <w:unhideWhenUsed/>
    <w:rsid w:val="00206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4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C3D"/>
  </w:style>
  <w:style w:type="paragraph" w:styleId="Footer">
    <w:name w:val="footer"/>
    <w:basedOn w:val="Normal"/>
    <w:link w:val="FooterChar"/>
    <w:uiPriority w:val="99"/>
    <w:unhideWhenUsed/>
    <w:rsid w:val="00206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beamgostar</dc:creator>
  <cp:lastModifiedBy>b</cp:lastModifiedBy>
  <cp:revision>2</cp:revision>
  <dcterms:created xsi:type="dcterms:W3CDTF">2017-10-07T04:45:00Z</dcterms:created>
  <dcterms:modified xsi:type="dcterms:W3CDTF">2017-10-07T04:45:00Z</dcterms:modified>
</cp:coreProperties>
</file>